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B1C0" w14:textId="42922FFC" w:rsidR="009E6941" w:rsidRPr="00865A91" w:rsidRDefault="002975CA" w:rsidP="005C3CB1">
      <w:pPr>
        <w:pStyle w:val="Ttulo"/>
        <w:spacing w:line="276" w:lineRule="auto"/>
        <w:jc w:val="center"/>
        <w:rPr>
          <w:rStyle w:val="Textoennegrita"/>
          <w:rFonts w:ascii="Calibri" w:hAnsi="Calibri" w:cs="Calibri"/>
          <w:sz w:val="48"/>
        </w:rPr>
      </w:pPr>
      <w:r>
        <w:rPr>
          <w:rStyle w:val="Textoennegrita"/>
          <w:rFonts w:ascii="Calibri" w:hAnsi="Calibri" w:cs="Calibri"/>
          <w:sz w:val="48"/>
        </w:rPr>
        <w:t xml:space="preserve">JESÚS MIGUEL CENTENO </w:t>
      </w:r>
      <w:r w:rsidR="00260CA3">
        <w:rPr>
          <w:rStyle w:val="Textoennegrita"/>
          <w:rFonts w:ascii="Calibri" w:hAnsi="Calibri" w:cs="Calibri"/>
          <w:sz w:val="48"/>
        </w:rPr>
        <w:t>Á</w:t>
      </w:r>
      <w:r>
        <w:rPr>
          <w:rStyle w:val="Textoennegrita"/>
          <w:rFonts w:ascii="Calibri" w:hAnsi="Calibri" w:cs="Calibri"/>
          <w:sz w:val="48"/>
        </w:rPr>
        <w:t>VILA</w:t>
      </w:r>
    </w:p>
    <w:p w14:paraId="46D40C82" w14:textId="4989E5F3" w:rsidR="00956728" w:rsidRPr="00757577" w:rsidRDefault="00956728" w:rsidP="005C3CB1">
      <w:pPr>
        <w:pStyle w:val="Sinespaciado"/>
        <w:spacing w:line="276" w:lineRule="auto"/>
        <w:jc w:val="center"/>
        <w:rPr>
          <w:sz w:val="24"/>
          <w:szCs w:val="24"/>
        </w:rPr>
      </w:pPr>
      <w:r w:rsidRPr="00757577">
        <w:rPr>
          <w:sz w:val="24"/>
          <w:szCs w:val="24"/>
        </w:rPr>
        <w:t xml:space="preserve">Cel.: </w:t>
      </w:r>
      <w:r w:rsidR="002975CA">
        <w:rPr>
          <w:sz w:val="24"/>
          <w:szCs w:val="24"/>
        </w:rPr>
        <w:t>923367939</w:t>
      </w:r>
      <w:r w:rsidRPr="00757577">
        <w:rPr>
          <w:sz w:val="24"/>
          <w:szCs w:val="24"/>
        </w:rPr>
        <w:t xml:space="preserve"> /</w:t>
      </w:r>
      <w:r w:rsidR="002975CA">
        <w:rPr>
          <w:sz w:val="24"/>
          <w:szCs w:val="24"/>
        </w:rPr>
        <w:t xml:space="preserve"> </w:t>
      </w:r>
      <w:hyperlink r:id="rId5" w:history="1">
        <w:r w:rsidR="002975CA" w:rsidRPr="002975CA">
          <w:rPr>
            <w:rStyle w:val="Hipervnculo"/>
            <w:sz w:val="24"/>
            <w:szCs w:val="24"/>
          </w:rPr>
          <w:t>Thejm05112@gmail.com</w:t>
        </w:r>
      </w:hyperlink>
      <w:r w:rsidR="002975CA" w:rsidRPr="00757577">
        <w:rPr>
          <w:sz w:val="24"/>
          <w:szCs w:val="24"/>
        </w:rPr>
        <w:t xml:space="preserve"> </w:t>
      </w:r>
    </w:p>
    <w:p w14:paraId="4FF0B782" w14:textId="77777777" w:rsidR="009E6941" w:rsidRPr="00757577" w:rsidRDefault="009E6941" w:rsidP="005C3CB1">
      <w:pPr>
        <w:pStyle w:val="Sinespaciado"/>
        <w:spacing w:line="276" w:lineRule="auto"/>
        <w:jc w:val="center"/>
        <w:rPr>
          <w:rFonts w:ascii="Calibri" w:hAnsi="Calibri"/>
          <w:sz w:val="24"/>
          <w:szCs w:val="24"/>
        </w:rPr>
      </w:pPr>
      <w:r w:rsidRPr="00757577">
        <w:rPr>
          <w:rFonts w:ascii="Calibri" w:hAnsi="Calibri"/>
          <w:sz w:val="24"/>
          <w:szCs w:val="24"/>
        </w:rPr>
        <w:t xml:space="preserve">Calle Andrés Avelino Cáceres </w:t>
      </w:r>
      <w:proofErr w:type="spellStart"/>
      <w:r w:rsidRPr="00757577">
        <w:rPr>
          <w:rFonts w:ascii="Calibri" w:hAnsi="Calibri"/>
          <w:sz w:val="24"/>
          <w:szCs w:val="24"/>
        </w:rPr>
        <w:t>Nº</w:t>
      </w:r>
      <w:proofErr w:type="spellEnd"/>
      <w:r w:rsidRPr="00757577">
        <w:rPr>
          <w:rFonts w:ascii="Calibri" w:hAnsi="Calibri"/>
          <w:sz w:val="24"/>
          <w:szCs w:val="24"/>
        </w:rPr>
        <w:t xml:space="preserve"> 325 – </w:t>
      </w:r>
      <w:r w:rsidR="00956728" w:rsidRPr="00757577">
        <w:rPr>
          <w:rStyle w:val="Textoennegrita"/>
          <w:rFonts w:ascii="Calibri" w:hAnsi="Calibri" w:cs="Calibri"/>
          <w:b w:val="0"/>
          <w:bCs w:val="0"/>
          <w:sz w:val="24"/>
          <w:szCs w:val="24"/>
        </w:rPr>
        <w:t xml:space="preserve">Urbanización </w:t>
      </w:r>
      <w:r w:rsidRPr="00757577">
        <w:rPr>
          <w:rFonts w:ascii="Calibri" w:hAnsi="Calibri"/>
          <w:sz w:val="24"/>
          <w:szCs w:val="24"/>
        </w:rPr>
        <w:t>José Carlos Mariátegui</w:t>
      </w:r>
      <w:r w:rsidR="00956728" w:rsidRPr="00757577">
        <w:rPr>
          <w:rFonts w:ascii="Calibri" w:hAnsi="Calibri"/>
          <w:sz w:val="24"/>
          <w:szCs w:val="24"/>
        </w:rPr>
        <w:t xml:space="preserve"> </w:t>
      </w:r>
      <w:r w:rsidRPr="00757577">
        <w:rPr>
          <w:rFonts w:ascii="Calibri" w:hAnsi="Calibri"/>
          <w:sz w:val="24"/>
          <w:szCs w:val="24"/>
        </w:rPr>
        <w:t>-</w:t>
      </w:r>
      <w:r w:rsidR="00956728" w:rsidRPr="00757577">
        <w:rPr>
          <w:rFonts w:ascii="Calibri" w:hAnsi="Calibri"/>
          <w:sz w:val="24"/>
          <w:szCs w:val="24"/>
        </w:rPr>
        <w:t xml:space="preserve"> Villa María del Triunfo</w:t>
      </w:r>
    </w:p>
    <w:p w14:paraId="60BCDFB9" w14:textId="77777777" w:rsidR="00A75204" w:rsidRPr="003716F5" w:rsidRDefault="00A75204" w:rsidP="005C3CB1">
      <w:pPr>
        <w:pStyle w:val="Sinespaciado"/>
        <w:spacing w:line="276" w:lineRule="auto"/>
        <w:jc w:val="both"/>
        <w:rPr>
          <w:sz w:val="24"/>
          <w:szCs w:val="24"/>
        </w:rPr>
      </w:pPr>
    </w:p>
    <w:p w14:paraId="48DFB2D1" w14:textId="77777777" w:rsidR="00A75204" w:rsidRPr="00416DF2" w:rsidRDefault="00A75204" w:rsidP="005C3CB1">
      <w:pPr>
        <w:pStyle w:val="Sinespaciado"/>
        <w:spacing w:line="276" w:lineRule="auto"/>
        <w:jc w:val="center"/>
        <w:rPr>
          <w:b/>
          <w:sz w:val="28"/>
          <w:szCs w:val="24"/>
        </w:rPr>
      </w:pPr>
      <w:r w:rsidRPr="00416DF2">
        <w:rPr>
          <w:b/>
          <w:sz w:val="28"/>
          <w:szCs w:val="24"/>
        </w:rPr>
        <w:t>PERFIL PROFESIONAL</w:t>
      </w:r>
    </w:p>
    <w:p w14:paraId="48DBEA5F" w14:textId="77777777" w:rsidR="00A75204" w:rsidRPr="00416DF2" w:rsidRDefault="00A75204" w:rsidP="005C3CB1">
      <w:pPr>
        <w:pStyle w:val="Sinespaciado"/>
        <w:spacing w:line="276" w:lineRule="auto"/>
        <w:jc w:val="both"/>
        <w:rPr>
          <w:sz w:val="26"/>
          <w:szCs w:val="26"/>
        </w:rPr>
      </w:pPr>
    </w:p>
    <w:p w14:paraId="37BB0E50" w14:textId="7C5522D1" w:rsidR="00AB02DA" w:rsidRDefault="002975CA" w:rsidP="005C3CB1">
      <w:pPr>
        <w:pStyle w:val="Sinespaciado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Estudiante de Administración y Negocios Internacionales</w:t>
      </w:r>
      <w:r w:rsidR="00260CA3">
        <w:rPr>
          <w:sz w:val="26"/>
          <w:szCs w:val="26"/>
        </w:rPr>
        <w:t>, actualmente</w:t>
      </w:r>
      <w:r>
        <w:rPr>
          <w:sz w:val="26"/>
          <w:szCs w:val="26"/>
        </w:rPr>
        <w:t xml:space="preserve"> cursando el sexto ciclo de </w:t>
      </w:r>
      <w:r w:rsidR="00260CA3">
        <w:rPr>
          <w:sz w:val="26"/>
          <w:szCs w:val="26"/>
        </w:rPr>
        <w:t xml:space="preserve">la </w:t>
      </w:r>
      <w:r>
        <w:rPr>
          <w:sz w:val="26"/>
          <w:szCs w:val="26"/>
        </w:rPr>
        <w:t>carrera</w:t>
      </w:r>
      <w:r w:rsidR="00260CA3">
        <w:rPr>
          <w:sz w:val="26"/>
          <w:szCs w:val="26"/>
        </w:rPr>
        <w:t>;</w:t>
      </w:r>
      <w:r w:rsidR="00DB723D">
        <w:rPr>
          <w:sz w:val="26"/>
          <w:szCs w:val="26"/>
        </w:rPr>
        <w:t xml:space="preserve"> con una </w:t>
      </w:r>
      <w:r w:rsidR="008E66E2">
        <w:rPr>
          <w:sz w:val="26"/>
          <w:szCs w:val="26"/>
        </w:rPr>
        <w:t xml:space="preserve">adecuada formación en valores, compromiso, responsabilidad, confianza, actitud proactiva y atención a </w:t>
      </w:r>
      <w:r w:rsidR="00260CA3">
        <w:rPr>
          <w:sz w:val="26"/>
          <w:szCs w:val="26"/>
        </w:rPr>
        <w:t xml:space="preserve">los </w:t>
      </w:r>
      <w:r w:rsidR="008E66E2">
        <w:rPr>
          <w:sz w:val="26"/>
          <w:szCs w:val="26"/>
        </w:rPr>
        <w:t>detalle</w:t>
      </w:r>
      <w:r w:rsidR="00260CA3">
        <w:rPr>
          <w:sz w:val="26"/>
          <w:szCs w:val="26"/>
        </w:rPr>
        <w:t>s</w:t>
      </w:r>
      <w:r w:rsidR="008E66E2">
        <w:rPr>
          <w:sz w:val="26"/>
          <w:szCs w:val="26"/>
        </w:rPr>
        <w:t>. C</w:t>
      </w:r>
      <w:r w:rsidR="00260CA3">
        <w:rPr>
          <w:sz w:val="26"/>
          <w:szCs w:val="26"/>
        </w:rPr>
        <w:t>on c</w:t>
      </w:r>
      <w:r w:rsidR="008E66E2">
        <w:rPr>
          <w:sz w:val="26"/>
          <w:szCs w:val="26"/>
        </w:rPr>
        <w:t>onocimientos en administración de empresas</w:t>
      </w:r>
      <w:r w:rsidR="002A19C9">
        <w:rPr>
          <w:sz w:val="26"/>
          <w:szCs w:val="26"/>
        </w:rPr>
        <w:t>,</w:t>
      </w:r>
      <w:r w:rsidR="008E66E2">
        <w:rPr>
          <w:sz w:val="26"/>
          <w:szCs w:val="26"/>
        </w:rPr>
        <w:t xml:space="preserve"> finanzas</w:t>
      </w:r>
      <w:r w:rsidR="002A19C9">
        <w:rPr>
          <w:sz w:val="26"/>
          <w:szCs w:val="26"/>
        </w:rPr>
        <w:t>, comercio internacional y hardware de computadoras</w:t>
      </w:r>
      <w:r w:rsidR="00260CA3">
        <w:rPr>
          <w:sz w:val="26"/>
          <w:szCs w:val="26"/>
        </w:rPr>
        <w:t>, así como, en</w:t>
      </w:r>
      <w:r w:rsidR="008E66E2">
        <w:rPr>
          <w:sz w:val="26"/>
          <w:szCs w:val="26"/>
        </w:rPr>
        <w:t xml:space="preserve"> manejo de </w:t>
      </w:r>
      <w:r w:rsidR="008E66E2" w:rsidRPr="00416DF2">
        <w:rPr>
          <w:sz w:val="26"/>
          <w:szCs w:val="26"/>
        </w:rPr>
        <w:t>Microsoft Word</w:t>
      </w:r>
      <w:r w:rsidR="00260CA3">
        <w:rPr>
          <w:sz w:val="26"/>
          <w:szCs w:val="26"/>
        </w:rPr>
        <w:t>,</w:t>
      </w:r>
      <w:r w:rsidR="008E66E2" w:rsidRPr="00416DF2">
        <w:rPr>
          <w:sz w:val="26"/>
          <w:szCs w:val="26"/>
        </w:rPr>
        <w:t xml:space="preserve"> Microsoft </w:t>
      </w:r>
      <w:proofErr w:type="spellStart"/>
      <w:r w:rsidR="008E66E2" w:rsidRPr="00416DF2">
        <w:rPr>
          <w:sz w:val="26"/>
          <w:szCs w:val="26"/>
        </w:rPr>
        <w:t>Power</w:t>
      </w:r>
      <w:proofErr w:type="spellEnd"/>
      <w:r w:rsidR="008E66E2" w:rsidRPr="00416DF2">
        <w:rPr>
          <w:sz w:val="26"/>
          <w:szCs w:val="26"/>
        </w:rPr>
        <w:t xml:space="preserve"> Point y Microsoft Excel a nivel </w:t>
      </w:r>
      <w:r w:rsidR="002A19C9" w:rsidRPr="00416DF2">
        <w:rPr>
          <w:sz w:val="26"/>
          <w:szCs w:val="26"/>
        </w:rPr>
        <w:t>básico</w:t>
      </w:r>
      <w:r w:rsidR="002A19C9">
        <w:rPr>
          <w:sz w:val="26"/>
          <w:szCs w:val="26"/>
        </w:rPr>
        <w:t xml:space="preserve">, </w:t>
      </w:r>
      <w:r w:rsidR="002A19C9" w:rsidRPr="00416DF2">
        <w:rPr>
          <w:sz w:val="26"/>
          <w:szCs w:val="26"/>
        </w:rPr>
        <w:t>navegación</w:t>
      </w:r>
      <w:r w:rsidR="008E66E2" w:rsidRPr="00416DF2">
        <w:rPr>
          <w:sz w:val="26"/>
          <w:szCs w:val="26"/>
        </w:rPr>
        <w:t xml:space="preserve"> en internet a través de Windows XP</w:t>
      </w:r>
      <w:r w:rsidR="008E66E2">
        <w:rPr>
          <w:sz w:val="26"/>
          <w:szCs w:val="26"/>
        </w:rPr>
        <w:t>,</w:t>
      </w:r>
      <w:r w:rsidR="008E66E2" w:rsidRPr="00416DF2">
        <w:rPr>
          <w:sz w:val="26"/>
          <w:szCs w:val="26"/>
        </w:rPr>
        <w:t xml:space="preserve"> Windows 7</w:t>
      </w:r>
      <w:r w:rsidR="008E66E2">
        <w:rPr>
          <w:sz w:val="26"/>
          <w:szCs w:val="26"/>
        </w:rPr>
        <w:t>, Windows 10</w:t>
      </w:r>
      <w:r w:rsidR="002A19C9">
        <w:rPr>
          <w:sz w:val="26"/>
          <w:szCs w:val="26"/>
        </w:rPr>
        <w:t xml:space="preserve">, edición de imágenes y videos, instalación de programas y aplicaciones y ensamblaje de ordenadores. </w:t>
      </w:r>
      <w:r w:rsidR="008E66E2" w:rsidRPr="00416DF2">
        <w:rPr>
          <w:sz w:val="26"/>
          <w:szCs w:val="26"/>
        </w:rPr>
        <w:t>Disponibilidad inmediata.</w:t>
      </w:r>
      <w:r w:rsidR="008E66E2">
        <w:rPr>
          <w:sz w:val="26"/>
          <w:szCs w:val="26"/>
        </w:rPr>
        <w:t xml:space="preserve"> </w:t>
      </w:r>
    </w:p>
    <w:p w14:paraId="749152FB" w14:textId="651D7D52" w:rsidR="00333770" w:rsidRDefault="00333770" w:rsidP="00DF3E07">
      <w:pPr>
        <w:pStyle w:val="Sinespaciado"/>
        <w:spacing w:line="276" w:lineRule="auto"/>
        <w:jc w:val="both"/>
        <w:rPr>
          <w:sz w:val="26"/>
          <w:szCs w:val="26"/>
        </w:rPr>
      </w:pPr>
    </w:p>
    <w:p w14:paraId="1EF39F9B" w14:textId="77777777" w:rsidR="00BC1470" w:rsidRPr="00416DF2" w:rsidRDefault="00BC1470" w:rsidP="00BC1470">
      <w:pPr>
        <w:pStyle w:val="Sinespaciado"/>
        <w:spacing w:line="276" w:lineRule="auto"/>
        <w:jc w:val="center"/>
        <w:rPr>
          <w:b/>
          <w:sz w:val="28"/>
        </w:rPr>
      </w:pPr>
      <w:r w:rsidRPr="00416DF2">
        <w:rPr>
          <w:b/>
          <w:sz w:val="28"/>
        </w:rPr>
        <w:t>EXPERIENCIA LABORAL</w:t>
      </w:r>
    </w:p>
    <w:p w14:paraId="033EBCED" w14:textId="77777777" w:rsidR="00BC1470" w:rsidRPr="00416DF2" w:rsidRDefault="00BC1470" w:rsidP="00BC1470">
      <w:pPr>
        <w:pStyle w:val="Sinespaciado"/>
        <w:spacing w:line="276" w:lineRule="auto"/>
        <w:ind w:left="567"/>
        <w:jc w:val="both"/>
        <w:rPr>
          <w:i/>
          <w:sz w:val="26"/>
          <w:szCs w:val="26"/>
        </w:rPr>
      </w:pPr>
    </w:p>
    <w:p w14:paraId="6AB1070B" w14:textId="01742A7D" w:rsidR="00BC1470" w:rsidRPr="00C82062" w:rsidRDefault="00BC1470" w:rsidP="00BC1470">
      <w:pPr>
        <w:pStyle w:val="Sinespaciado"/>
        <w:numPr>
          <w:ilvl w:val="0"/>
          <w:numId w:val="4"/>
        </w:numPr>
        <w:spacing w:line="276" w:lineRule="auto"/>
        <w:ind w:left="567" w:hanging="567"/>
        <w:jc w:val="both"/>
        <w:rPr>
          <w:i/>
          <w:sz w:val="26"/>
          <w:szCs w:val="26"/>
        </w:rPr>
      </w:pPr>
      <w:r w:rsidRPr="00C82062">
        <w:rPr>
          <w:i/>
          <w:sz w:val="26"/>
          <w:szCs w:val="26"/>
        </w:rPr>
        <w:t xml:space="preserve">CONSTRUCCIONES E INMOBILIARIA F.C. S.A.C. (desde </w:t>
      </w:r>
      <w:r w:rsidR="00F62BE0">
        <w:rPr>
          <w:i/>
          <w:sz w:val="26"/>
          <w:szCs w:val="26"/>
        </w:rPr>
        <w:t>marzo</w:t>
      </w:r>
      <w:r w:rsidRPr="00C82062">
        <w:rPr>
          <w:i/>
          <w:sz w:val="26"/>
          <w:szCs w:val="26"/>
        </w:rPr>
        <w:t xml:space="preserve"> de 201</w:t>
      </w:r>
      <w:r w:rsidR="00F62BE0">
        <w:rPr>
          <w:i/>
          <w:sz w:val="26"/>
          <w:szCs w:val="26"/>
        </w:rPr>
        <w:t>8</w:t>
      </w:r>
      <w:r w:rsidRPr="00C82062">
        <w:rPr>
          <w:i/>
          <w:sz w:val="26"/>
          <w:szCs w:val="26"/>
        </w:rPr>
        <w:t xml:space="preserve"> a </w:t>
      </w:r>
      <w:r>
        <w:rPr>
          <w:i/>
          <w:sz w:val="26"/>
          <w:szCs w:val="26"/>
        </w:rPr>
        <w:t>la fecha</w:t>
      </w:r>
      <w:r w:rsidRPr="00C82062">
        <w:rPr>
          <w:i/>
          <w:sz w:val="26"/>
          <w:szCs w:val="26"/>
        </w:rPr>
        <w:t>).</w:t>
      </w:r>
    </w:p>
    <w:p w14:paraId="24681C12" w14:textId="77777777" w:rsidR="00BC1470" w:rsidRPr="00C82062" w:rsidRDefault="00BC1470" w:rsidP="00BC1470">
      <w:pPr>
        <w:pStyle w:val="Sinespaciado"/>
        <w:spacing w:line="276" w:lineRule="auto"/>
        <w:ind w:left="567"/>
        <w:jc w:val="both"/>
        <w:rPr>
          <w:sz w:val="26"/>
          <w:szCs w:val="26"/>
        </w:rPr>
      </w:pPr>
    </w:p>
    <w:p w14:paraId="008DA3A2" w14:textId="71BA3C3B" w:rsidR="00BC1470" w:rsidRDefault="00BC1470" w:rsidP="00BC1470">
      <w:pPr>
        <w:pStyle w:val="Sinespaciado"/>
        <w:numPr>
          <w:ilvl w:val="0"/>
          <w:numId w:val="3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Asistencia en gestión de documentos</w:t>
      </w:r>
      <w:r w:rsidR="000E50D2">
        <w:rPr>
          <w:sz w:val="26"/>
          <w:szCs w:val="26"/>
        </w:rPr>
        <w:t>.</w:t>
      </w:r>
    </w:p>
    <w:p w14:paraId="3596B569" w14:textId="7C9E6479" w:rsidR="000E50D2" w:rsidRDefault="000E50D2" w:rsidP="000E50D2">
      <w:pPr>
        <w:pStyle w:val="Sinespaciado"/>
        <w:numPr>
          <w:ilvl w:val="0"/>
          <w:numId w:val="3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Redacción de diversos documentos.</w:t>
      </w:r>
    </w:p>
    <w:p w14:paraId="4909A7AB" w14:textId="63816D17" w:rsidR="00BC1470" w:rsidRDefault="00BC1470" w:rsidP="00BC1470">
      <w:pPr>
        <w:pStyle w:val="Sinespaciado"/>
        <w:numPr>
          <w:ilvl w:val="0"/>
          <w:numId w:val="3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Trámites ante entidades estatales</w:t>
      </w:r>
      <w:r w:rsidR="000E50D2">
        <w:rPr>
          <w:sz w:val="26"/>
          <w:szCs w:val="26"/>
        </w:rPr>
        <w:t>.</w:t>
      </w:r>
    </w:p>
    <w:p w14:paraId="619FC075" w14:textId="7743045D" w:rsidR="00BC1470" w:rsidRPr="00C82062" w:rsidRDefault="00BC1470" w:rsidP="00BC1470">
      <w:pPr>
        <w:pStyle w:val="Sinespaciado"/>
        <w:numPr>
          <w:ilvl w:val="0"/>
          <w:numId w:val="3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Apoyo en la gestión de la publicidad de la empresa</w:t>
      </w:r>
      <w:r w:rsidR="000E50D2">
        <w:rPr>
          <w:sz w:val="26"/>
          <w:szCs w:val="26"/>
        </w:rPr>
        <w:t>.</w:t>
      </w:r>
    </w:p>
    <w:p w14:paraId="5D1B148F" w14:textId="6C6CEE54" w:rsidR="00FD4DC7" w:rsidRDefault="00FD4DC7" w:rsidP="0081770D">
      <w:pPr>
        <w:pStyle w:val="Sinespaciado"/>
        <w:jc w:val="center"/>
        <w:rPr>
          <w:b/>
          <w:sz w:val="28"/>
        </w:rPr>
      </w:pPr>
    </w:p>
    <w:p w14:paraId="5DCF8DC8" w14:textId="336D869E" w:rsidR="000E50D2" w:rsidRPr="000E50D2" w:rsidRDefault="000E50D2" w:rsidP="004D6669">
      <w:pPr>
        <w:pStyle w:val="Sinespaciado"/>
        <w:numPr>
          <w:ilvl w:val="0"/>
          <w:numId w:val="4"/>
        </w:numPr>
        <w:spacing w:line="276" w:lineRule="auto"/>
        <w:ind w:left="567" w:hanging="567"/>
        <w:jc w:val="both"/>
        <w:rPr>
          <w:i/>
          <w:sz w:val="26"/>
          <w:szCs w:val="26"/>
        </w:rPr>
      </w:pPr>
      <w:r w:rsidRPr="000E50D2">
        <w:rPr>
          <w:rFonts w:ascii="Calibri" w:eastAsia="Times New Roman" w:hAnsi="Calibri" w:cs="Calibri"/>
          <w:i/>
          <w:iCs/>
          <w:color w:val="333333"/>
          <w:sz w:val="26"/>
          <w:szCs w:val="26"/>
          <w:lang w:eastAsia="es-PE"/>
        </w:rPr>
        <w:t xml:space="preserve">CENFER ASIA IMPORT S.A.C. - CF AI S.A.C. </w:t>
      </w:r>
      <w:r w:rsidRPr="000E50D2">
        <w:rPr>
          <w:i/>
          <w:sz w:val="26"/>
          <w:szCs w:val="26"/>
        </w:rPr>
        <w:t xml:space="preserve">(desde </w:t>
      </w:r>
      <w:r w:rsidR="00F62BE0">
        <w:rPr>
          <w:i/>
          <w:sz w:val="26"/>
          <w:szCs w:val="26"/>
        </w:rPr>
        <w:t>mayo</w:t>
      </w:r>
      <w:r w:rsidRPr="000E50D2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9</w:t>
      </w:r>
      <w:r w:rsidRPr="000E50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hast</w:t>
      </w:r>
      <w:r w:rsidRPr="000E50D2">
        <w:rPr>
          <w:i/>
          <w:sz w:val="26"/>
          <w:szCs w:val="26"/>
        </w:rPr>
        <w:t xml:space="preserve">a </w:t>
      </w:r>
      <w:r w:rsidR="00F62BE0">
        <w:rPr>
          <w:i/>
          <w:sz w:val="26"/>
          <w:szCs w:val="26"/>
        </w:rPr>
        <w:t>noviembre</w:t>
      </w:r>
      <w:r>
        <w:rPr>
          <w:i/>
          <w:sz w:val="26"/>
          <w:szCs w:val="26"/>
        </w:rPr>
        <w:t xml:space="preserve"> 2020</w:t>
      </w:r>
      <w:r w:rsidRPr="000E50D2">
        <w:rPr>
          <w:i/>
          <w:sz w:val="26"/>
          <w:szCs w:val="26"/>
        </w:rPr>
        <w:t>).</w:t>
      </w:r>
    </w:p>
    <w:p w14:paraId="7E7F105D" w14:textId="77777777" w:rsidR="000E50D2" w:rsidRPr="00C82062" w:rsidRDefault="000E50D2" w:rsidP="000E50D2">
      <w:pPr>
        <w:pStyle w:val="Sinespaciado"/>
        <w:spacing w:line="276" w:lineRule="auto"/>
        <w:ind w:left="567"/>
        <w:jc w:val="both"/>
        <w:rPr>
          <w:sz w:val="26"/>
          <w:szCs w:val="26"/>
        </w:rPr>
      </w:pPr>
    </w:p>
    <w:p w14:paraId="2A000514" w14:textId="5F1959B3" w:rsidR="000E50D2" w:rsidRPr="000E50D2" w:rsidRDefault="004B0BA3" w:rsidP="004B0BA3">
      <w:pPr>
        <w:pStyle w:val="Sinespaciado"/>
        <w:numPr>
          <w:ilvl w:val="0"/>
          <w:numId w:val="16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Asesoría en importación de diversos productos</w:t>
      </w:r>
      <w:r w:rsidR="00B27CB5">
        <w:rPr>
          <w:sz w:val="26"/>
          <w:szCs w:val="26"/>
        </w:rPr>
        <w:t xml:space="preserve"> a ser comercializados</w:t>
      </w:r>
      <w:r w:rsidR="00270097">
        <w:rPr>
          <w:sz w:val="26"/>
          <w:szCs w:val="26"/>
        </w:rPr>
        <w:t>.</w:t>
      </w:r>
    </w:p>
    <w:p w14:paraId="2587F91F" w14:textId="77777777" w:rsidR="000E50D2" w:rsidRDefault="000E50D2" w:rsidP="0081770D">
      <w:pPr>
        <w:pStyle w:val="Sinespaciado"/>
        <w:jc w:val="center"/>
        <w:rPr>
          <w:b/>
          <w:sz w:val="28"/>
        </w:rPr>
      </w:pPr>
    </w:p>
    <w:p w14:paraId="21B66D71" w14:textId="6B5BD14D" w:rsidR="00272DC5" w:rsidRDefault="00DC6AAC" w:rsidP="00DF3E07">
      <w:pPr>
        <w:pStyle w:val="Sinespaciado"/>
        <w:jc w:val="center"/>
        <w:rPr>
          <w:b/>
          <w:sz w:val="28"/>
        </w:rPr>
      </w:pPr>
      <w:r w:rsidRPr="00952EEF">
        <w:rPr>
          <w:b/>
          <w:sz w:val="28"/>
        </w:rPr>
        <w:t>FORMACIÓN ACADÉMICA</w:t>
      </w:r>
    </w:p>
    <w:p w14:paraId="3C7974C7" w14:textId="294005BD" w:rsidR="00DF3E07" w:rsidRDefault="00DF3E07" w:rsidP="00DF3E07">
      <w:pPr>
        <w:pStyle w:val="Sinespaciado"/>
        <w:rPr>
          <w:b/>
          <w:sz w:val="28"/>
        </w:rPr>
      </w:pPr>
      <w:r>
        <w:rPr>
          <w:b/>
          <w:sz w:val="28"/>
        </w:rPr>
        <w:t>Estudios Universitarios</w:t>
      </w:r>
    </w:p>
    <w:p w14:paraId="1828DE42" w14:textId="77777777" w:rsidR="00DF3E07" w:rsidRPr="00DF3E07" w:rsidRDefault="00DF3E07" w:rsidP="00DF3E07">
      <w:pPr>
        <w:pStyle w:val="Sinespaciado"/>
        <w:rPr>
          <w:b/>
          <w:sz w:val="28"/>
        </w:rPr>
      </w:pPr>
    </w:p>
    <w:p w14:paraId="6E914F28" w14:textId="38B71679" w:rsidR="00E3443E" w:rsidRDefault="00DF3E07" w:rsidP="00DF3E07">
      <w:pPr>
        <w:pStyle w:val="Sinespaciado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Universidad Peruana de Ciencias Aplicadas (UPC)</w:t>
      </w:r>
    </w:p>
    <w:p w14:paraId="62E5E291" w14:textId="2E764B33" w:rsidR="00DF3E07" w:rsidRDefault="00DF3E07" w:rsidP="00DF3E07">
      <w:pPr>
        <w:pStyle w:val="Sinespaciado"/>
        <w:ind w:left="720"/>
        <w:rPr>
          <w:sz w:val="26"/>
          <w:szCs w:val="26"/>
        </w:rPr>
      </w:pPr>
      <w:r>
        <w:rPr>
          <w:sz w:val="26"/>
          <w:szCs w:val="26"/>
        </w:rPr>
        <w:t>Facultad de Negocios</w:t>
      </w:r>
    </w:p>
    <w:p w14:paraId="0B2FBC65" w14:textId="482327E0" w:rsidR="00DF3E07" w:rsidRDefault="00DF3E07" w:rsidP="00DF3E07">
      <w:pPr>
        <w:pStyle w:val="Sinespaciado"/>
        <w:ind w:left="720"/>
        <w:rPr>
          <w:sz w:val="26"/>
          <w:szCs w:val="26"/>
        </w:rPr>
      </w:pPr>
      <w:r>
        <w:rPr>
          <w:sz w:val="26"/>
          <w:szCs w:val="26"/>
        </w:rPr>
        <w:lastRenderedPageBreak/>
        <w:t>Sexto Ciclo</w:t>
      </w:r>
    </w:p>
    <w:p w14:paraId="07BDA56E" w14:textId="77777777" w:rsidR="00DF3E07" w:rsidRDefault="00DF3E07" w:rsidP="00DF3E07">
      <w:pPr>
        <w:pStyle w:val="Sinespaciado"/>
        <w:ind w:left="720"/>
        <w:rPr>
          <w:sz w:val="26"/>
          <w:szCs w:val="26"/>
        </w:rPr>
      </w:pPr>
    </w:p>
    <w:p w14:paraId="27C22A47" w14:textId="1A74B23B" w:rsidR="00DF3E07" w:rsidRDefault="00DF3E07" w:rsidP="00DF3E07">
      <w:pPr>
        <w:pStyle w:val="Sinespaciado"/>
        <w:jc w:val="both"/>
        <w:rPr>
          <w:b/>
          <w:bCs/>
          <w:sz w:val="28"/>
          <w:szCs w:val="28"/>
        </w:rPr>
      </w:pPr>
      <w:r w:rsidRPr="00DF3E07">
        <w:rPr>
          <w:b/>
          <w:bCs/>
          <w:sz w:val="28"/>
          <w:szCs w:val="28"/>
        </w:rPr>
        <w:t>Estudios Secundarios</w:t>
      </w:r>
    </w:p>
    <w:p w14:paraId="09E640D4" w14:textId="4C1108BE" w:rsidR="00DF3E07" w:rsidRDefault="00DF3E07" w:rsidP="00DF3E07">
      <w:pPr>
        <w:pStyle w:val="Sinespaciado"/>
        <w:jc w:val="both"/>
        <w:rPr>
          <w:b/>
          <w:bCs/>
          <w:sz w:val="28"/>
          <w:szCs w:val="28"/>
        </w:rPr>
      </w:pPr>
    </w:p>
    <w:p w14:paraId="44894E92" w14:textId="1FBC5FF3" w:rsidR="00DF3E07" w:rsidRDefault="00DF3E07" w:rsidP="00DF3E07">
      <w:pPr>
        <w:pStyle w:val="Sinespaciad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Colegio particular ‘’Trilce’’ (2013-2014)</w:t>
      </w:r>
    </w:p>
    <w:p w14:paraId="18B9BDD4" w14:textId="77777777" w:rsidR="00DF3E07" w:rsidRDefault="00DF3E07" w:rsidP="00DF3E07">
      <w:pPr>
        <w:pStyle w:val="Sinespaciado"/>
        <w:ind w:left="360"/>
        <w:jc w:val="both"/>
        <w:rPr>
          <w:sz w:val="28"/>
          <w:szCs w:val="28"/>
        </w:rPr>
      </w:pPr>
    </w:p>
    <w:p w14:paraId="7D5FA6CA" w14:textId="7CA1E13D" w:rsidR="00DF3E07" w:rsidRDefault="00DF3E07" w:rsidP="00DF3E07">
      <w:pPr>
        <w:pStyle w:val="Sinespaciad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Colegio particular ‘’Saco Oliveros’’ (2014-2017)</w:t>
      </w:r>
    </w:p>
    <w:p w14:paraId="3AEA1EAB" w14:textId="77777777" w:rsidR="00DF3E07" w:rsidRPr="00DF3E07" w:rsidRDefault="00DF3E07" w:rsidP="00DF3E07">
      <w:pPr>
        <w:pStyle w:val="Sinespaciado"/>
        <w:jc w:val="both"/>
        <w:rPr>
          <w:sz w:val="28"/>
          <w:szCs w:val="28"/>
        </w:rPr>
      </w:pPr>
    </w:p>
    <w:p w14:paraId="5C6691F7" w14:textId="77777777" w:rsidR="00B43C21" w:rsidRPr="00D57C4C" w:rsidRDefault="00B43C21" w:rsidP="00DF04E8">
      <w:pPr>
        <w:pStyle w:val="Sinespaciado"/>
        <w:ind w:left="567"/>
        <w:rPr>
          <w:b/>
          <w:sz w:val="28"/>
          <w:szCs w:val="26"/>
        </w:rPr>
      </w:pPr>
    </w:p>
    <w:p w14:paraId="65FAA58B" w14:textId="77777777" w:rsidR="00DF04E8" w:rsidRPr="00952EEF" w:rsidRDefault="00DF04E8" w:rsidP="00DF04E8">
      <w:pPr>
        <w:pStyle w:val="Sinespaciado"/>
        <w:jc w:val="center"/>
        <w:rPr>
          <w:b/>
          <w:sz w:val="28"/>
          <w:szCs w:val="24"/>
        </w:rPr>
      </w:pPr>
      <w:r w:rsidRPr="00952EEF">
        <w:rPr>
          <w:b/>
          <w:sz w:val="28"/>
          <w:szCs w:val="24"/>
        </w:rPr>
        <w:t>INFORMACIÓN PERSONAL</w:t>
      </w:r>
    </w:p>
    <w:p w14:paraId="5BADA627" w14:textId="77777777" w:rsidR="00DF04E8" w:rsidRPr="00952EEF" w:rsidRDefault="00DF04E8" w:rsidP="00C171A1">
      <w:pPr>
        <w:pStyle w:val="Sinespaciado"/>
        <w:rPr>
          <w:sz w:val="26"/>
          <w:szCs w:val="26"/>
        </w:rPr>
      </w:pPr>
    </w:p>
    <w:p w14:paraId="2FCC0C26" w14:textId="77777777" w:rsidR="00BC0F26" w:rsidRDefault="00C171A1" w:rsidP="00BC0F26">
      <w:pPr>
        <w:pStyle w:val="Sinespaciado"/>
        <w:numPr>
          <w:ilvl w:val="0"/>
          <w:numId w:val="11"/>
        </w:numPr>
        <w:ind w:left="567" w:hanging="567"/>
        <w:rPr>
          <w:sz w:val="26"/>
          <w:szCs w:val="26"/>
        </w:rPr>
      </w:pPr>
      <w:r w:rsidRPr="00952EEF">
        <w:rPr>
          <w:sz w:val="26"/>
          <w:szCs w:val="26"/>
        </w:rPr>
        <w:t>Estado civil</w:t>
      </w:r>
      <w:r w:rsidRPr="00952EEF">
        <w:rPr>
          <w:sz w:val="26"/>
          <w:szCs w:val="26"/>
        </w:rPr>
        <w:tab/>
        <w:t>:</w:t>
      </w:r>
      <w:r w:rsidRPr="00952EEF">
        <w:rPr>
          <w:sz w:val="26"/>
          <w:szCs w:val="26"/>
        </w:rPr>
        <w:tab/>
      </w:r>
      <w:r w:rsidR="006B1AAC" w:rsidRPr="00952EEF">
        <w:rPr>
          <w:sz w:val="26"/>
          <w:szCs w:val="26"/>
        </w:rPr>
        <w:t>soltero</w:t>
      </w:r>
    </w:p>
    <w:p w14:paraId="41FAC973" w14:textId="36208031" w:rsidR="00BC0F26" w:rsidRDefault="00C171A1" w:rsidP="00BC0F26">
      <w:pPr>
        <w:pStyle w:val="Sinespaciado"/>
        <w:numPr>
          <w:ilvl w:val="0"/>
          <w:numId w:val="11"/>
        </w:numPr>
        <w:ind w:left="567" w:hanging="567"/>
        <w:rPr>
          <w:sz w:val="26"/>
          <w:szCs w:val="26"/>
        </w:rPr>
      </w:pPr>
      <w:r w:rsidRPr="00BC0F26">
        <w:rPr>
          <w:sz w:val="26"/>
          <w:szCs w:val="26"/>
        </w:rPr>
        <w:t>Creencias</w:t>
      </w:r>
      <w:r w:rsidRPr="00BC0F26">
        <w:rPr>
          <w:sz w:val="26"/>
          <w:szCs w:val="26"/>
        </w:rPr>
        <w:tab/>
        <w:t>:</w:t>
      </w:r>
      <w:r w:rsidRPr="00BC0F26">
        <w:rPr>
          <w:sz w:val="26"/>
          <w:szCs w:val="26"/>
        </w:rPr>
        <w:tab/>
      </w:r>
      <w:r w:rsidR="00DF3E07">
        <w:rPr>
          <w:sz w:val="26"/>
          <w:szCs w:val="26"/>
        </w:rPr>
        <w:t>católico</w:t>
      </w:r>
    </w:p>
    <w:p w14:paraId="4D0F0ABB" w14:textId="77777777" w:rsidR="00BC0F26" w:rsidRDefault="00C171A1" w:rsidP="00BC0F26">
      <w:pPr>
        <w:pStyle w:val="Sinespaciado"/>
        <w:numPr>
          <w:ilvl w:val="0"/>
          <w:numId w:val="11"/>
        </w:numPr>
        <w:ind w:left="567" w:hanging="567"/>
        <w:rPr>
          <w:sz w:val="26"/>
          <w:szCs w:val="26"/>
        </w:rPr>
      </w:pPr>
      <w:r w:rsidRPr="00BC0F26">
        <w:rPr>
          <w:sz w:val="26"/>
          <w:szCs w:val="26"/>
        </w:rPr>
        <w:t>Nacionalidad</w:t>
      </w:r>
      <w:r w:rsidRPr="00BC0F26">
        <w:rPr>
          <w:sz w:val="26"/>
          <w:szCs w:val="26"/>
        </w:rPr>
        <w:tab/>
        <w:t>:</w:t>
      </w:r>
      <w:r w:rsidRPr="00BC0F26">
        <w:rPr>
          <w:sz w:val="26"/>
          <w:szCs w:val="26"/>
        </w:rPr>
        <w:tab/>
      </w:r>
      <w:r w:rsidR="006B1AAC" w:rsidRPr="00BC0F26">
        <w:rPr>
          <w:sz w:val="26"/>
          <w:szCs w:val="26"/>
        </w:rPr>
        <w:t>peruano</w:t>
      </w:r>
    </w:p>
    <w:p w14:paraId="551B8C7D" w14:textId="74A6B760" w:rsidR="00BC0F26" w:rsidRDefault="00C171A1" w:rsidP="00BC0F26">
      <w:pPr>
        <w:pStyle w:val="Sinespaciado"/>
        <w:numPr>
          <w:ilvl w:val="0"/>
          <w:numId w:val="11"/>
        </w:numPr>
        <w:ind w:left="567" w:hanging="567"/>
        <w:rPr>
          <w:sz w:val="26"/>
          <w:szCs w:val="26"/>
        </w:rPr>
      </w:pPr>
      <w:r w:rsidRPr="00BC0F26">
        <w:rPr>
          <w:sz w:val="26"/>
          <w:szCs w:val="26"/>
        </w:rPr>
        <w:t>Edad</w:t>
      </w:r>
      <w:r w:rsidRPr="00BC0F26">
        <w:rPr>
          <w:sz w:val="26"/>
          <w:szCs w:val="26"/>
        </w:rPr>
        <w:tab/>
      </w:r>
      <w:r w:rsidRPr="00BC0F26">
        <w:rPr>
          <w:sz w:val="26"/>
          <w:szCs w:val="26"/>
        </w:rPr>
        <w:tab/>
        <w:t>:</w:t>
      </w:r>
      <w:r w:rsidRPr="00BC0F26">
        <w:rPr>
          <w:sz w:val="26"/>
          <w:szCs w:val="26"/>
        </w:rPr>
        <w:tab/>
        <w:t>2</w:t>
      </w:r>
      <w:r w:rsidR="00DF3E07">
        <w:rPr>
          <w:sz w:val="26"/>
          <w:szCs w:val="26"/>
        </w:rPr>
        <w:t>0</w:t>
      </w:r>
      <w:r w:rsidRPr="00BC0F26">
        <w:rPr>
          <w:sz w:val="26"/>
          <w:szCs w:val="26"/>
        </w:rPr>
        <w:t xml:space="preserve"> años  </w:t>
      </w:r>
    </w:p>
    <w:p w14:paraId="4B1C9FFB" w14:textId="27AA1AC9" w:rsidR="004D3722" w:rsidRPr="00DF3E07" w:rsidRDefault="00C171A1" w:rsidP="00C171A1">
      <w:pPr>
        <w:pStyle w:val="Sinespaciado"/>
        <w:numPr>
          <w:ilvl w:val="0"/>
          <w:numId w:val="11"/>
        </w:numPr>
        <w:ind w:left="567" w:hanging="567"/>
        <w:rPr>
          <w:sz w:val="26"/>
          <w:szCs w:val="26"/>
        </w:rPr>
      </w:pPr>
      <w:r w:rsidRPr="00BC0F26">
        <w:rPr>
          <w:sz w:val="26"/>
          <w:szCs w:val="26"/>
        </w:rPr>
        <w:t>DNI</w:t>
      </w:r>
      <w:r w:rsidRPr="00BC0F26">
        <w:rPr>
          <w:sz w:val="26"/>
          <w:szCs w:val="26"/>
        </w:rPr>
        <w:tab/>
      </w:r>
      <w:r w:rsidRPr="00BC0F26">
        <w:rPr>
          <w:sz w:val="26"/>
          <w:szCs w:val="26"/>
        </w:rPr>
        <w:tab/>
        <w:t>:</w:t>
      </w:r>
      <w:r w:rsidRPr="00BC0F26">
        <w:rPr>
          <w:sz w:val="26"/>
          <w:szCs w:val="26"/>
        </w:rPr>
        <w:tab/>
      </w:r>
      <w:r w:rsidR="00DF3E07">
        <w:rPr>
          <w:sz w:val="26"/>
          <w:szCs w:val="26"/>
        </w:rPr>
        <w:t>77093277</w:t>
      </w:r>
      <w:r w:rsidRPr="00BC0F26">
        <w:rPr>
          <w:sz w:val="26"/>
          <w:szCs w:val="26"/>
        </w:rPr>
        <w:t xml:space="preserve">   </w:t>
      </w:r>
    </w:p>
    <w:sectPr w:rsidR="004D3722" w:rsidRPr="00DF3E07" w:rsidSect="004D372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5D64"/>
    <w:multiLevelType w:val="hybridMultilevel"/>
    <w:tmpl w:val="11EA917E"/>
    <w:lvl w:ilvl="0" w:tplc="6B90E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985"/>
    <w:multiLevelType w:val="hybridMultilevel"/>
    <w:tmpl w:val="7C541720"/>
    <w:lvl w:ilvl="0" w:tplc="42AAF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4D6"/>
    <w:multiLevelType w:val="hybridMultilevel"/>
    <w:tmpl w:val="89D2D9B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6F6B5C"/>
    <w:multiLevelType w:val="hybridMultilevel"/>
    <w:tmpl w:val="D03AE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5CC5"/>
    <w:multiLevelType w:val="hybridMultilevel"/>
    <w:tmpl w:val="FBD60E56"/>
    <w:lvl w:ilvl="0" w:tplc="9E3E24AA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421D32"/>
    <w:multiLevelType w:val="hybridMultilevel"/>
    <w:tmpl w:val="D2FA6CE0"/>
    <w:lvl w:ilvl="0" w:tplc="9E5EF63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515E9"/>
    <w:multiLevelType w:val="hybridMultilevel"/>
    <w:tmpl w:val="902448F0"/>
    <w:lvl w:ilvl="0" w:tplc="70F27C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231D6"/>
    <w:multiLevelType w:val="singleLevel"/>
    <w:tmpl w:val="5FC43A2C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8" w15:restartNumberingAfterBreak="0">
    <w:nsid w:val="4D284B5C"/>
    <w:multiLevelType w:val="hybridMultilevel"/>
    <w:tmpl w:val="43080D26"/>
    <w:lvl w:ilvl="0" w:tplc="C60C55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14C7"/>
    <w:multiLevelType w:val="hybridMultilevel"/>
    <w:tmpl w:val="84FACE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762"/>
    <w:multiLevelType w:val="hybridMultilevel"/>
    <w:tmpl w:val="4672F9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157E5"/>
    <w:multiLevelType w:val="hybridMultilevel"/>
    <w:tmpl w:val="8E721E62"/>
    <w:lvl w:ilvl="0" w:tplc="4D30B7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6BAF"/>
    <w:multiLevelType w:val="hybridMultilevel"/>
    <w:tmpl w:val="E3001452"/>
    <w:lvl w:ilvl="0" w:tplc="14D8E74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314F6"/>
    <w:multiLevelType w:val="hybridMultilevel"/>
    <w:tmpl w:val="0C1608C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942C2"/>
    <w:multiLevelType w:val="hybridMultilevel"/>
    <w:tmpl w:val="BC942E64"/>
    <w:lvl w:ilvl="0" w:tplc="BDC8406C">
      <w:start w:val="1"/>
      <w:numFmt w:val="bullet"/>
      <w:lvlText w:val="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17C2"/>
    <w:multiLevelType w:val="hybridMultilevel"/>
    <w:tmpl w:val="06F411E8"/>
    <w:lvl w:ilvl="0" w:tplc="7D5467E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41"/>
    <w:rsid w:val="0004445A"/>
    <w:rsid w:val="00083B2D"/>
    <w:rsid w:val="000A7BF1"/>
    <w:rsid w:val="000E50D2"/>
    <w:rsid w:val="0011065B"/>
    <w:rsid w:val="00160711"/>
    <w:rsid w:val="0018155F"/>
    <w:rsid w:val="001A17FE"/>
    <w:rsid w:val="001D11A5"/>
    <w:rsid w:val="00203C13"/>
    <w:rsid w:val="0021527C"/>
    <w:rsid w:val="002205B7"/>
    <w:rsid w:val="00222559"/>
    <w:rsid w:val="002504C5"/>
    <w:rsid w:val="00260CA3"/>
    <w:rsid w:val="00270097"/>
    <w:rsid w:val="00272DC5"/>
    <w:rsid w:val="002854B1"/>
    <w:rsid w:val="002975CA"/>
    <w:rsid w:val="002A19C9"/>
    <w:rsid w:val="002B3F72"/>
    <w:rsid w:val="00302799"/>
    <w:rsid w:val="00316FE1"/>
    <w:rsid w:val="00333770"/>
    <w:rsid w:val="0034002A"/>
    <w:rsid w:val="003716F5"/>
    <w:rsid w:val="003851E0"/>
    <w:rsid w:val="003C040F"/>
    <w:rsid w:val="003D190C"/>
    <w:rsid w:val="003F4C14"/>
    <w:rsid w:val="00416DF2"/>
    <w:rsid w:val="00470808"/>
    <w:rsid w:val="004B0BA3"/>
    <w:rsid w:val="004C3F07"/>
    <w:rsid w:val="004D3722"/>
    <w:rsid w:val="004D472A"/>
    <w:rsid w:val="00502F2B"/>
    <w:rsid w:val="00563CF4"/>
    <w:rsid w:val="005C3CB1"/>
    <w:rsid w:val="006405FA"/>
    <w:rsid w:val="00650713"/>
    <w:rsid w:val="00675784"/>
    <w:rsid w:val="006B1AAC"/>
    <w:rsid w:val="006B58D5"/>
    <w:rsid w:val="00757577"/>
    <w:rsid w:val="0078049C"/>
    <w:rsid w:val="007A5049"/>
    <w:rsid w:val="007F7C0A"/>
    <w:rsid w:val="0080548D"/>
    <w:rsid w:val="00812B81"/>
    <w:rsid w:val="0081770D"/>
    <w:rsid w:val="00881EEC"/>
    <w:rsid w:val="008D771F"/>
    <w:rsid w:val="008E66E2"/>
    <w:rsid w:val="008F0A4D"/>
    <w:rsid w:val="008F7AA6"/>
    <w:rsid w:val="00912DD5"/>
    <w:rsid w:val="00952EEF"/>
    <w:rsid w:val="00955D5C"/>
    <w:rsid w:val="00956728"/>
    <w:rsid w:val="009E135E"/>
    <w:rsid w:val="009E6941"/>
    <w:rsid w:val="00A10BF7"/>
    <w:rsid w:val="00A1341F"/>
    <w:rsid w:val="00A3283C"/>
    <w:rsid w:val="00A55057"/>
    <w:rsid w:val="00A75204"/>
    <w:rsid w:val="00AA203C"/>
    <w:rsid w:val="00AB02DA"/>
    <w:rsid w:val="00B27CB5"/>
    <w:rsid w:val="00B43C21"/>
    <w:rsid w:val="00BA329A"/>
    <w:rsid w:val="00BB4A5E"/>
    <w:rsid w:val="00BC0F26"/>
    <w:rsid w:val="00BC1470"/>
    <w:rsid w:val="00BE7A21"/>
    <w:rsid w:val="00C171A1"/>
    <w:rsid w:val="00C269BF"/>
    <w:rsid w:val="00C35357"/>
    <w:rsid w:val="00C463DF"/>
    <w:rsid w:val="00C5584C"/>
    <w:rsid w:val="00C76D0E"/>
    <w:rsid w:val="00C80FFC"/>
    <w:rsid w:val="00C82062"/>
    <w:rsid w:val="00D40A57"/>
    <w:rsid w:val="00D57C4C"/>
    <w:rsid w:val="00DB723D"/>
    <w:rsid w:val="00DC6AAC"/>
    <w:rsid w:val="00DD101C"/>
    <w:rsid w:val="00DF04E8"/>
    <w:rsid w:val="00DF3E07"/>
    <w:rsid w:val="00DF4DBB"/>
    <w:rsid w:val="00E233F0"/>
    <w:rsid w:val="00E3443E"/>
    <w:rsid w:val="00E344EC"/>
    <w:rsid w:val="00E37FB6"/>
    <w:rsid w:val="00E435BA"/>
    <w:rsid w:val="00E72941"/>
    <w:rsid w:val="00E760DC"/>
    <w:rsid w:val="00E83948"/>
    <w:rsid w:val="00EB6E1F"/>
    <w:rsid w:val="00ED2BDE"/>
    <w:rsid w:val="00F02DB2"/>
    <w:rsid w:val="00F14082"/>
    <w:rsid w:val="00F53F21"/>
    <w:rsid w:val="00F62BE0"/>
    <w:rsid w:val="00FA2456"/>
    <w:rsid w:val="00FC11B8"/>
    <w:rsid w:val="00FD4DC7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DA33D"/>
  <w15:docId w15:val="{16C1D0E5-621A-4902-9DD1-0F9CC5A0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E50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E6941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9E69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E69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Direccin1">
    <w:name w:val="Dirección 1"/>
    <w:basedOn w:val="Normal"/>
    <w:rsid w:val="009E6941"/>
    <w:pPr>
      <w:spacing w:after="0" w:line="200" w:lineRule="atLeast"/>
    </w:pPr>
    <w:rPr>
      <w:rFonts w:ascii="Times New Roman" w:eastAsia="Batang" w:hAnsi="Times New Roman" w:cs="Times New Roman"/>
      <w:sz w:val="16"/>
      <w:szCs w:val="20"/>
      <w:lang w:val="es-ES"/>
    </w:rPr>
  </w:style>
  <w:style w:type="paragraph" w:customStyle="1" w:styleId="Direccin2">
    <w:name w:val="Dirección 2"/>
    <w:basedOn w:val="Normal"/>
    <w:rsid w:val="009E6941"/>
    <w:pPr>
      <w:spacing w:after="0" w:line="200" w:lineRule="atLeast"/>
    </w:pPr>
    <w:rPr>
      <w:rFonts w:ascii="Times New Roman" w:eastAsia="Batang" w:hAnsi="Times New Roman" w:cs="Times New Roman"/>
      <w:sz w:val="16"/>
      <w:szCs w:val="20"/>
      <w:lang w:val="es-ES"/>
    </w:rPr>
  </w:style>
  <w:style w:type="character" w:styleId="Hipervnculo">
    <w:name w:val="Hyperlink"/>
    <w:rsid w:val="009E6941"/>
    <w:rPr>
      <w:color w:val="0000FF"/>
      <w:u w:val="single"/>
    </w:rPr>
  </w:style>
  <w:style w:type="paragraph" w:styleId="Sinespaciado">
    <w:name w:val="No Spacing"/>
    <w:uiPriority w:val="1"/>
    <w:qFormat/>
    <w:rsid w:val="009E694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75204"/>
    <w:pPr>
      <w:spacing w:after="200" w:line="276" w:lineRule="auto"/>
      <w:ind w:left="720"/>
      <w:contextualSpacing/>
    </w:pPr>
    <w:rPr>
      <w:lang w:val="es-ES"/>
    </w:rPr>
  </w:style>
  <w:style w:type="character" w:styleId="nfasisintenso">
    <w:name w:val="Intense Emphasis"/>
    <w:basedOn w:val="Fuentedeprrafopredeter"/>
    <w:uiPriority w:val="21"/>
    <w:qFormat/>
    <w:rsid w:val="00A75204"/>
    <w:rPr>
      <w:b/>
      <w:bCs/>
      <w:i/>
      <w:iCs/>
      <w:color w:val="5B9BD5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20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A7520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paragraph" w:customStyle="1" w:styleId="Logro">
    <w:name w:val="Logro"/>
    <w:basedOn w:val="Textoindependiente"/>
    <w:autoRedefine/>
    <w:rsid w:val="00C171A1"/>
    <w:pPr>
      <w:numPr>
        <w:numId w:val="8"/>
      </w:numPr>
      <w:tabs>
        <w:tab w:val="clear" w:pos="360"/>
      </w:tabs>
      <w:spacing w:after="60" w:line="220" w:lineRule="atLeast"/>
      <w:ind w:left="720" w:right="0" w:hanging="360"/>
    </w:pPr>
    <w:rPr>
      <w:rFonts w:ascii="Times New Roman" w:eastAsia="Batang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71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1A1"/>
  </w:style>
  <w:style w:type="paragraph" w:styleId="Textodeglobo">
    <w:name w:val="Balloon Text"/>
    <w:basedOn w:val="Normal"/>
    <w:link w:val="TextodegloboCar"/>
    <w:uiPriority w:val="99"/>
    <w:semiHidden/>
    <w:unhideWhenUsed/>
    <w:rsid w:val="0080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48D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0FFC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975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75CA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E50D2"/>
    <w:rPr>
      <w:rFonts w:ascii="Times New Roman" w:eastAsia="Times New Roman" w:hAnsi="Times New Roman" w:cs="Times New Roman"/>
      <w:b/>
      <w:bCs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jm051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Maribel Hurtado Abarca</dc:creator>
  <cp:keywords/>
  <dc:description/>
  <cp:lastModifiedBy>jesus centeno avila</cp:lastModifiedBy>
  <cp:revision>2</cp:revision>
  <cp:lastPrinted>2019-06-10T15:49:00Z</cp:lastPrinted>
  <dcterms:created xsi:type="dcterms:W3CDTF">2021-03-11T20:43:00Z</dcterms:created>
  <dcterms:modified xsi:type="dcterms:W3CDTF">2021-03-11T20:43:00Z</dcterms:modified>
</cp:coreProperties>
</file>